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4976E9" w:rsidRDefault="00A6371A" w:rsidP="00A6371A">
            <w:pPr>
              <w:spacing w:before="60" w:after="60" w:line="240" w:lineRule="auto"/>
              <w:rPr>
                <w:rFonts w:ascii="Arial" w:eastAsia="Times New Roman" w:hAnsi="Arial" w:cs="Arial"/>
                <w:b/>
                <w:bCs/>
              </w:rPr>
            </w:pPr>
          </w:p>
          <w:p w14:paraId="0951D41B" w14:textId="77777777" w:rsidR="00B4632E" w:rsidRPr="004976E9" w:rsidRDefault="00B4632E" w:rsidP="00A6371A">
            <w:pPr>
              <w:spacing w:before="60" w:after="60" w:line="240" w:lineRule="auto"/>
              <w:rPr>
                <w:rFonts w:ascii="Arial" w:eastAsia="Times New Roman" w:hAnsi="Arial" w:cs="Arial"/>
                <w:b/>
              </w:rPr>
            </w:pPr>
            <w:r w:rsidRPr="004976E9">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4976E9" w:rsidRDefault="00B4632E" w:rsidP="00E625A3">
            <w:pPr>
              <w:tabs>
                <w:tab w:val="left" w:pos="4014"/>
              </w:tabs>
              <w:spacing w:before="60" w:after="60" w:line="240" w:lineRule="auto"/>
              <w:rPr>
                <w:rFonts w:ascii="Arial" w:eastAsia="Times New Roman" w:hAnsi="Arial" w:cs="Arial"/>
              </w:rPr>
            </w:pPr>
            <w:r w:rsidRPr="004976E9">
              <w:rPr>
                <w:rFonts w:ascii="Arial" w:eastAsia="Times New Roman" w:hAnsi="Arial" w:cs="Arial"/>
              </w:rPr>
              <w:t xml:space="preserve">se </w:t>
            </w:r>
            <w:proofErr w:type="gramStart"/>
            <w:r w:rsidRPr="004976E9">
              <w:rPr>
                <w:rFonts w:ascii="Arial" w:eastAsia="Times New Roman" w:hAnsi="Arial" w:cs="Arial"/>
              </w:rPr>
              <w:t xml:space="preserve">sídlem: </w:t>
            </w:r>
            <w:r w:rsidR="00A6371A" w:rsidRPr="004976E9">
              <w:rPr>
                <w:rFonts w:ascii="Arial" w:eastAsia="Times New Roman" w:hAnsi="Arial" w:cs="Arial"/>
              </w:rPr>
              <w:t xml:space="preserve">  </w:t>
            </w:r>
            <w:proofErr w:type="gramEnd"/>
            <w:r w:rsidR="00A6371A" w:rsidRPr="004976E9">
              <w:rPr>
                <w:rFonts w:ascii="Arial" w:eastAsia="Times New Roman" w:hAnsi="Arial" w:cs="Arial"/>
              </w:rPr>
              <w:t xml:space="preserve">   </w:t>
            </w:r>
            <w:r w:rsidRPr="004976E9">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4976E9" w:rsidRDefault="00B4632E" w:rsidP="00E625A3">
            <w:pPr>
              <w:tabs>
                <w:tab w:val="left" w:pos="4014"/>
              </w:tabs>
              <w:spacing w:before="60" w:after="60" w:line="240" w:lineRule="auto"/>
              <w:rPr>
                <w:rFonts w:ascii="Arial" w:eastAsia="Times New Roman" w:hAnsi="Arial" w:cs="Arial"/>
              </w:rPr>
            </w:pPr>
            <w:proofErr w:type="gramStart"/>
            <w:r w:rsidRPr="004976E9">
              <w:rPr>
                <w:rFonts w:ascii="Arial" w:eastAsia="Times New Roman" w:hAnsi="Arial" w:cs="Arial"/>
              </w:rPr>
              <w:t xml:space="preserve">IČ: </w:t>
            </w:r>
            <w:r w:rsidR="00A6371A" w:rsidRPr="004976E9">
              <w:rPr>
                <w:rFonts w:ascii="Arial" w:eastAsia="Times New Roman" w:hAnsi="Arial" w:cs="Arial"/>
              </w:rPr>
              <w:t xml:space="preserve">  </w:t>
            </w:r>
            <w:proofErr w:type="gramEnd"/>
            <w:r w:rsidR="00A6371A" w:rsidRPr="004976E9">
              <w:rPr>
                <w:rFonts w:ascii="Arial" w:eastAsia="Times New Roman" w:hAnsi="Arial" w:cs="Arial"/>
              </w:rPr>
              <w:t xml:space="preserve">               </w:t>
            </w:r>
            <w:r w:rsidRPr="004976E9">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4976E9" w:rsidRDefault="00A6371A" w:rsidP="00E625A3">
            <w:pPr>
              <w:tabs>
                <w:tab w:val="left" w:pos="4014"/>
              </w:tabs>
              <w:spacing w:before="60" w:after="60" w:line="240" w:lineRule="auto"/>
              <w:rPr>
                <w:rFonts w:ascii="Arial" w:eastAsia="Times New Roman" w:hAnsi="Arial" w:cs="Arial"/>
              </w:rPr>
            </w:pPr>
            <w:proofErr w:type="gramStart"/>
            <w:r w:rsidRPr="004976E9">
              <w:rPr>
                <w:rFonts w:ascii="Arial" w:eastAsia="Times New Roman" w:hAnsi="Arial" w:cs="Arial"/>
              </w:rPr>
              <w:t xml:space="preserve">zastoupeno:   </w:t>
            </w:r>
            <w:proofErr w:type="gramEnd"/>
            <w:r w:rsidR="009A4111" w:rsidRPr="004976E9">
              <w:rPr>
                <w:rFonts w:ascii="Arial" w:hAnsi="Arial" w:cs="Arial"/>
              </w:rPr>
              <w:t>PhDr</w:t>
            </w:r>
            <w:r w:rsidR="004E2AE1" w:rsidRPr="004976E9">
              <w:rPr>
                <w:rFonts w:ascii="Arial" w:eastAsia="Times New Roman" w:hAnsi="Arial" w:cs="Arial"/>
              </w:rPr>
              <w:t>. Ing.</w:t>
            </w:r>
            <w:r w:rsidR="00E44CA0" w:rsidRPr="004976E9">
              <w:rPr>
                <w:rFonts w:ascii="Arial" w:eastAsia="Times New Roman" w:hAnsi="Arial" w:cs="Arial"/>
              </w:rPr>
              <w:t xml:space="preserve"> Nedvědickým</w:t>
            </w:r>
            <w:r w:rsidR="00F022CD" w:rsidRPr="004976E9">
              <w:rPr>
                <w:rFonts w:ascii="Arial" w:eastAsia="Times New Roman" w:hAnsi="Arial" w:cs="Arial"/>
              </w:rPr>
              <w:t xml:space="preserve">, </w:t>
            </w:r>
            <w:r w:rsidR="00E44CA0" w:rsidRPr="004976E9">
              <w:rPr>
                <w:rFonts w:ascii="Arial" w:eastAsia="Times New Roman" w:hAnsi="Arial" w:cs="Arial"/>
              </w:rPr>
              <w:t>primátorem</w:t>
            </w:r>
            <w:r w:rsidRPr="004976E9">
              <w:rPr>
                <w:rFonts w:ascii="Arial" w:eastAsia="Times New Roman" w:hAnsi="Arial" w:cs="Arial"/>
              </w:rPr>
              <w:t xml:space="preserve"> </w:t>
            </w:r>
          </w:p>
          <w:p w14:paraId="7644D812" w14:textId="77777777" w:rsidR="00B4632E" w:rsidRPr="004976E9"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1BD62A24" w14:textId="7C148508" w:rsidR="00415738" w:rsidRPr="006D75FA" w:rsidRDefault="0074238A" w:rsidP="006D75FA">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976E9" w:rsidRPr="004976E9">
        <w:rPr>
          <w:rFonts w:ascii="Arial" w:hAnsi="Arial" w:cs="Arial"/>
          <w:b/>
          <w:kern w:val="2"/>
          <w:lang w:eastAsia="ar-SA"/>
        </w:rPr>
        <w:t xml:space="preserve">Ověření účetních závěrek příspěvkových organizací Statutárního města Ústí nad Labem za roky </w:t>
      </w:r>
      <w:proofErr w:type="gramStart"/>
      <w:r w:rsidR="004976E9" w:rsidRPr="004976E9">
        <w:rPr>
          <w:rFonts w:ascii="Arial" w:hAnsi="Arial" w:cs="Arial"/>
          <w:b/>
          <w:kern w:val="2"/>
          <w:lang w:eastAsia="ar-SA"/>
        </w:rPr>
        <w:t>2025 – 2027</w:t>
      </w:r>
      <w:proofErr w:type="gramEnd"/>
      <w:r w:rsidR="00B247A9" w:rsidRPr="00662EF1">
        <w:rPr>
          <w:rFonts w:ascii="Arial" w:hAnsi="Arial" w:cs="Arial"/>
          <w:b/>
          <w:kern w:val="1"/>
          <w:lang w:eastAsia="ar-SA"/>
        </w:rPr>
        <w:t>“</w:t>
      </w: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297F" w14:textId="77777777" w:rsidR="00844854" w:rsidRDefault="00844854" w:rsidP="00E5046A">
      <w:pPr>
        <w:spacing w:after="0" w:line="240" w:lineRule="auto"/>
      </w:pPr>
      <w:r>
        <w:separator/>
      </w:r>
    </w:p>
  </w:endnote>
  <w:endnote w:type="continuationSeparator" w:id="0">
    <w:p w14:paraId="0803A55E" w14:textId="77777777" w:rsidR="00844854" w:rsidRDefault="0084485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F036" w14:textId="77777777" w:rsidR="00844854" w:rsidRDefault="00844854" w:rsidP="00E5046A">
      <w:pPr>
        <w:spacing w:after="0" w:line="240" w:lineRule="auto"/>
      </w:pPr>
      <w:r>
        <w:separator/>
      </w:r>
    </w:p>
  </w:footnote>
  <w:footnote w:type="continuationSeparator" w:id="0">
    <w:p w14:paraId="15AFB5A1" w14:textId="77777777" w:rsidR="00844854" w:rsidRDefault="0084485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976E9"/>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D75FA"/>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44854"/>
    <w:rsid w:val="0085148D"/>
    <w:rsid w:val="00863B7B"/>
    <w:rsid w:val="00863BDF"/>
    <w:rsid w:val="00874225"/>
    <w:rsid w:val="008904A6"/>
    <w:rsid w:val="0089669B"/>
    <w:rsid w:val="008C5565"/>
    <w:rsid w:val="008E1746"/>
    <w:rsid w:val="008F7C34"/>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1FF2"/>
    <w:rsid w:val="00B56BEA"/>
    <w:rsid w:val="00B62E14"/>
    <w:rsid w:val="00B6486D"/>
    <w:rsid w:val="00B83F5B"/>
    <w:rsid w:val="00B876BA"/>
    <w:rsid w:val="00BB250C"/>
    <w:rsid w:val="00BB6032"/>
    <w:rsid w:val="00BC3DDD"/>
    <w:rsid w:val="00BD40C4"/>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779</Words>
  <Characters>4598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9</cp:revision>
  <cp:lastPrinted>2025-08-26T11:56:00Z</cp:lastPrinted>
  <dcterms:created xsi:type="dcterms:W3CDTF">2025-03-31T07:38:00Z</dcterms:created>
  <dcterms:modified xsi:type="dcterms:W3CDTF">2025-08-26T11:56:00Z</dcterms:modified>
</cp:coreProperties>
</file>